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47" w:rsidRPr="00AB58BA" w:rsidRDefault="00CD05AA" w:rsidP="00F8184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81847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Такие органы цветкового растения, как цветки, плоды и семена, называют термином:</w:t>
      </w:r>
    </w:p>
    <w:p w:rsidR="00F81847" w:rsidRPr="00AB58BA" w:rsidRDefault="00F81847" w:rsidP="00F81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соматические;</w:t>
      </w:r>
    </w:p>
    <w:p w:rsidR="00F81847" w:rsidRPr="00AB58BA" w:rsidRDefault="00F81847" w:rsidP="00F81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вегетативные;</w:t>
      </w:r>
    </w:p>
    <w:p w:rsidR="00F81847" w:rsidRPr="00AB58BA" w:rsidRDefault="00F81847" w:rsidP="00F81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репродуктивные (генеративные);</w:t>
      </w:r>
    </w:p>
    <w:p w:rsidR="00F81847" w:rsidRPr="00AB58BA" w:rsidRDefault="00F81847" w:rsidP="00F81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регенеративные.</w:t>
      </w:r>
    </w:p>
    <w:p w:rsidR="00AB58BA" w:rsidRPr="00AB58BA" w:rsidRDefault="00CD05A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Две главные части цветка: 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венчик и чашечка;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пестик(и) и тычинки;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цветоножка и цветоложе.</w:t>
      </w:r>
    </w:p>
    <w:p w:rsidR="00AB58BA" w:rsidRPr="00AB58BA" w:rsidRDefault="00CD05A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Зачаточным побегом является: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корень;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почка;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лист;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стебель;</w:t>
      </w:r>
    </w:p>
    <w:p w:rsidR="00AB58BA" w:rsidRPr="00AB58BA" w:rsidRDefault="00AB58BA" w:rsidP="00F818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семя.</w:t>
      </w:r>
    </w:p>
    <w:p w:rsidR="00AB58BA" w:rsidRPr="00AB58BA" w:rsidRDefault="00CD05A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Двудомными называют растения, у которых: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цветки собраны в соцветия;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пестичные и тычиночные цветки находятся на одной особи;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пестичные и тычиночные цветки находятся на разных особях.</w:t>
      </w:r>
    </w:p>
    <w:p w:rsidR="00AB58BA" w:rsidRPr="00AB58BA" w:rsidRDefault="00CD05A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Структуры в проводящих пучках листа, в которых имеются поперечные перегородки с многочисленными отверстиями, - это: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волокна;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ситовидные трубки;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сосуды.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трахеиды</w:t>
      </w:r>
      <w:proofErr w:type="spellEnd"/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58BA" w:rsidRPr="00AB58BA" w:rsidRDefault="00CD05A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Замыкающих клеток в устьице листа цветковых растений обычно:</w:t>
      </w:r>
    </w:p>
    <w:p w:rsidR="00CD05A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1;</w:t>
      </w:r>
      <w:r w:rsidRPr="00AB5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D05A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2;    </w:t>
      </w:r>
    </w:p>
    <w:p w:rsidR="00CD05A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3;     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4.</w:t>
      </w:r>
    </w:p>
    <w:p w:rsidR="00AB58BA" w:rsidRPr="00AB58BA" w:rsidRDefault="00CD05A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="00AB58BA" w:rsidRPr="00AB58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Видоизменениями побегов являются: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придаточные корни;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корнеплоды;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цветки;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корнеклубни</w:t>
      </w:r>
      <w:proofErr w:type="spellEnd"/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58BA" w:rsidRPr="00AB58BA" w:rsidRDefault="00CD05A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AB58BA" w:rsidRPr="00AB58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Оплодотворенная яйцеклетка 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яйцо;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зигота;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семя;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плод.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 почки образуется 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1) лист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2) стебель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3) корень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4) побег</w:t>
      </w:r>
    </w:p>
    <w:p w:rsidR="00F52AAD" w:rsidRDefault="009428BF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52AAD"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рисунок. Что изображено на рисунке под цифрой 1?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25B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 wp14:anchorId="39A473B7" wp14:editId="74F7FAF6">
            <wp:extent cx="1155700" cy="2301240"/>
            <wp:effectExtent l="0" t="0" r="6350" b="3810"/>
            <wp:docPr id="8" name="Рисунок 8" descr="https://bio-oge.sdamgia.ru/get_file?id=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-oge.sdamgia.ru/get_file?id=2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AD" w:rsidRPr="00F52AAD" w:rsidRDefault="00F52AAD" w:rsidP="00F52A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боковой корень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главный корень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корневой волосок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придаточный корень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58BA" w:rsidRPr="00AB58BA" w:rsidRDefault="00AB58BA" w:rsidP="00F52AA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42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Пыльца у цветов образуется в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1) рыльце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2) пыльцевой трубке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3) пыльнике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4) пыльцевых мешках 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Сидячий лист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1) не имеет черешка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2) имеет прилистники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3) имеет черешок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4) имеет несколько листовых пластинок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Корневые волоски у растений формируются в зоне: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роста; 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проведения;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деления;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поглощения.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Простой околоцветник может состоять из: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только чашечки;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только венчика;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только чашечки или только венчика;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сросшихся чашечки и венчика.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Процесс удаления кончика главного корня для усиления роста боковых корней называется: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пикировкой; 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прививкой;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гуттацией;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ампутацией.</w:t>
      </w:r>
    </w:p>
    <w:p w:rsidR="00F52AAD" w:rsidRPr="00F52AAD" w:rsidRDefault="009428BF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B58BA"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F52AAD"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Расположение листьев на побегах по нескольку в узле (три и более) называют</w:t>
      </w:r>
    </w:p>
    <w:p w:rsidR="00F52AAD" w:rsidRPr="00F52AAD" w:rsidRDefault="00F52AAD" w:rsidP="00F52A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очередным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супротивным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спиральным</w:t>
      </w: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мутовчатым</w:t>
      </w:r>
    </w:p>
    <w:p w:rsidR="00AB58BA" w:rsidRPr="00AB58BA" w:rsidRDefault="009428BF" w:rsidP="00F52AA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Листорасположение, при котором листья растут по два в узле - один лист напротив другого, называют: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двойным;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противоположным;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супротивным;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парным.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Часть цветкового растения, из которой путем деления образуются клетки древесины: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кора;</w:t>
      </w:r>
    </w:p>
    <w:p w:rsidR="00AB58BA" w:rsidRPr="00AB58BA" w:rsidRDefault="00AB58BA" w:rsidP="00AB58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древесина;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камбий;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сердцевина.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Растение с сетчатым жилкованием листьев - это: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кукуруза;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лук;</w:t>
      </w:r>
    </w:p>
    <w:p w:rsidR="009428BF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яблоня; 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ландыш.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0. Часть цветка, внутри которой находятся семязачатки (семяпочки), - это: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пыльник;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цветоложе;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завязь;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околоцветник.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Растение, имеющее сложные листья, - это: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береза;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липа;</w:t>
      </w:r>
    </w:p>
    <w:p w:rsidR="009428BF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земляника; 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черемуха.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Структуры, через которые из листа при ис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парении выходит вода, - это: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чечевички;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ситовидные трубки;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сосуды;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устьица.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Органические вещества образуются в хлоропластах листьев из: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1) воды и углекислого газа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2) кислорода и углекислого газа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3) воды и кислорода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4) минеральных солей и воды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Процесс переноса пыльцы с тычинок на рыльце пестика называется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1) оплодотворение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2) половое размножение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3) опыление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4) бесполое размножение</w:t>
      </w:r>
    </w:p>
    <w:p w:rsidR="00AB58BA" w:rsidRPr="00AB58BA" w:rsidRDefault="009428BF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AB58BA"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Место прикрепления листьев и почек к стеблю называется 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1) междоузлие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2) пазуха листа</w:t>
      </w:r>
    </w:p>
    <w:p w:rsidR="00AB58BA" w:rsidRP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3) побег</w:t>
      </w:r>
    </w:p>
    <w:p w:rsidR="00AB58BA" w:rsidRDefault="00AB58BA" w:rsidP="00AB58B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4) узел</w:t>
      </w:r>
    </w:p>
    <w:p w:rsidR="00DF701D" w:rsidRPr="00DF701D" w:rsidRDefault="009428BF" w:rsidP="00DF701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</w:t>
      </w:r>
      <w:r w:rsidR="00DF701D" w:rsidRPr="00DF7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 называется процесс образования органических веществ из неорганических, с использованием энергии солнечных лучей?</w:t>
      </w:r>
    </w:p>
    <w:p w:rsidR="00DF701D" w:rsidRPr="00DF701D" w:rsidRDefault="00DF701D" w:rsidP="00DF701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Газообмен</w:t>
      </w:r>
    </w:p>
    <w:p w:rsidR="00DF701D" w:rsidRPr="00DF701D" w:rsidRDefault="00DF701D" w:rsidP="00DF701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Фотосинтез</w:t>
      </w:r>
    </w:p>
    <w:p w:rsidR="00DF701D" w:rsidRPr="00DF701D" w:rsidRDefault="00DF701D" w:rsidP="00DF701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Дыхание</w:t>
      </w:r>
    </w:p>
    <w:p w:rsidR="00DF701D" w:rsidRPr="00DF701D" w:rsidRDefault="00DF701D" w:rsidP="00DF701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7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Испарение</w:t>
      </w:r>
    </w:p>
    <w:p w:rsidR="00B27082" w:rsidRPr="00B27082" w:rsidRDefault="009428BF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дыхания происходит...</w:t>
      </w:r>
    </w:p>
    <w:p w:rsidR="009428BF" w:rsidRDefault="009428BF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поглощение кислорода; </w:t>
      </w:r>
    </w:p>
    <w:p w:rsidR="00B27082" w:rsidRPr="00B27082" w:rsidRDefault="009428BF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поглощение углекислого газа и образования кислорода</w:t>
      </w:r>
    </w:p>
    <w:p w:rsidR="00B27082" w:rsidRDefault="009428BF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выделение воды с поглощением воздуха</w:t>
      </w:r>
    </w:p>
    <w:p w:rsidR="009428BF" w:rsidRPr="00B27082" w:rsidRDefault="009428BF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4)</w:t>
      </w:r>
      <w:r w:rsidRPr="00942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воды и углекислого газа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Зачаточные бутоны находятся в почке ...</w:t>
      </w:r>
    </w:p>
    <w:p w:rsidR="00727173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вегетатив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ной </w:t>
      </w:r>
    </w:p>
    <w:p w:rsidR="00727173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генеративной </w:t>
      </w:r>
    </w:p>
    <w:p w:rsid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верхушечной</w:t>
      </w:r>
    </w:p>
    <w:p w:rsidR="00727173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4) комбинированной 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Фотосинтез происходит: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на свету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gramStart"/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темноте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осенью</w:t>
      </w:r>
    </w:p>
    <w:p w:rsid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ночью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Корень - это орган растения, выполняющий функции: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Удерживания растения в почве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Всасывания воды и минеральных веществ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Накапливает запасающие вещества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 Все ответы верны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Цветок - это: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Часть побега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Видоизмененный побег</w:t>
      </w:r>
    </w:p>
    <w:p w:rsidR="00B27082" w:rsidRPr="00B27082" w:rsidRDefault="00727173" w:rsidP="00B2708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Видоизмененный лист</w:t>
      </w:r>
    </w:p>
    <w:p w:rsidR="00AB58BA" w:rsidRPr="00727173" w:rsidRDefault="00727173" w:rsidP="0072717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B27082" w:rsidRPr="00B27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Яркий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енчик</w:t>
      </w:r>
    </w:p>
    <w:p w:rsidR="00AB58BA" w:rsidRPr="00AB58BA" w:rsidRDefault="00727173" w:rsidP="00AB5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AB58BA" w:rsidRPr="00AB58BA">
        <w:rPr>
          <w:rFonts w:ascii="Times New Roman" w:hAnsi="Times New Roman" w:cs="Times New Roman"/>
          <w:sz w:val="24"/>
          <w:szCs w:val="24"/>
        </w:rPr>
        <w:t>. Какой органоид участвует в фотосинтезе: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</w:tblGrid>
      <w:tr w:rsidR="00AB58BA" w:rsidRPr="00AB58BA" w:rsidTr="00407118">
        <w:trPr>
          <w:trHeight w:val="572"/>
        </w:trPr>
        <w:tc>
          <w:tcPr>
            <w:tcW w:w="1951" w:type="dxa"/>
          </w:tcPr>
          <w:p w:rsidR="00AB58BA" w:rsidRPr="00AB58BA" w:rsidRDefault="00727173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B5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58BA" w:rsidRPr="00AB58BA">
              <w:rPr>
                <w:rFonts w:ascii="Times New Roman" w:hAnsi="Times New Roman" w:cs="Times New Roman"/>
                <w:sz w:val="24"/>
                <w:szCs w:val="24"/>
              </w:rPr>
              <w:t xml:space="preserve">) хлоропласт </w:t>
            </w:r>
          </w:p>
          <w:p w:rsidR="00AB58BA" w:rsidRPr="00AB58BA" w:rsidRDefault="00727173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B5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58BA" w:rsidRPr="00AB58BA">
              <w:rPr>
                <w:rFonts w:ascii="Times New Roman" w:hAnsi="Times New Roman" w:cs="Times New Roman"/>
                <w:sz w:val="24"/>
                <w:szCs w:val="24"/>
              </w:rPr>
              <w:t>) ядро</w:t>
            </w:r>
          </w:p>
        </w:tc>
        <w:tc>
          <w:tcPr>
            <w:tcW w:w="1843" w:type="dxa"/>
          </w:tcPr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173" w:rsidRDefault="00727173" w:rsidP="00727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цитоплазма </w:t>
      </w:r>
    </w:p>
    <w:p w:rsidR="00AB58BA" w:rsidRPr="00AB58BA" w:rsidRDefault="00727173" w:rsidP="00544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448B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B58BA">
        <w:rPr>
          <w:rFonts w:ascii="Times New Roman" w:hAnsi="Times New Roman" w:cs="Times New Roman"/>
          <w:sz w:val="24"/>
          <w:szCs w:val="24"/>
        </w:rPr>
        <w:t>) оболочка</w:t>
      </w:r>
    </w:p>
    <w:p w:rsidR="00AB58BA" w:rsidRPr="00AB58BA" w:rsidRDefault="005448B9" w:rsidP="00AB5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701D">
        <w:rPr>
          <w:rFonts w:ascii="Times New Roman" w:hAnsi="Times New Roman" w:cs="Times New Roman"/>
          <w:sz w:val="24"/>
          <w:szCs w:val="24"/>
        </w:rPr>
        <w:t>3</w:t>
      </w:r>
      <w:r w:rsidR="00AB58BA" w:rsidRPr="00AB58BA">
        <w:rPr>
          <w:rFonts w:ascii="Times New Roman" w:hAnsi="Times New Roman" w:cs="Times New Roman"/>
          <w:sz w:val="24"/>
          <w:szCs w:val="24"/>
        </w:rPr>
        <w:t>. Корневые волоски находятся в зоне: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</w:tblGrid>
      <w:tr w:rsidR="00AB58BA" w:rsidRPr="00AB58BA" w:rsidTr="00407118">
        <w:trPr>
          <w:trHeight w:val="572"/>
        </w:trPr>
        <w:tc>
          <w:tcPr>
            <w:tcW w:w="1951" w:type="dxa"/>
          </w:tcPr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 xml:space="preserve">) роста </w:t>
            </w:r>
          </w:p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всасывания</w:t>
            </w:r>
          </w:p>
        </w:tc>
        <w:tc>
          <w:tcPr>
            <w:tcW w:w="1843" w:type="dxa"/>
          </w:tcPr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деления</w:t>
            </w:r>
          </w:p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проведения</w:t>
            </w:r>
          </w:p>
        </w:tc>
      </w:tr>
    </w:tbl>
    <w:p w:rsidR="00AB58BA" w:rsidRPr="00AB58BA" w:rsidRDefault="00AB58BA" w:rsidP="00AB5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58BA" w:rsidRPr="00AB58BA" w:rsidRDefault="005448B9" w:rsidP="00AB5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B58BA">
        <w:rPr>
          <w:rFonts w:ascii="Times New Roman" w:hAnsi="Times New Roman" w:cs="Times New Roman"/>
          <w:sz w:val="24"/>
          <w:szCs w:val="24"/>
        </w:rPr>
        <w:t>4</w:t>
      </w:r>
      <w:r w:rsidR="00AB58BA" w:rsidRPr="00AB58BA">
        <w:rPr>
          <w:rFonts w:ascii="Times New Roman" w:hAnsi="Times New Roman" w:cs="Times New Roman"/>
          <w:sz w:val="24"/>
          <w:szCs w:val="24"/>
        </w:rPr>
        <w:t>. Выберите вегетативные органы растения: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</w:tblGrid>
      <w:tr w:rsidR="00AB58BA" w:rsidRPr="00AB58BA" w:rsidTr="00407118">
        <w:trPr>
          <w:trHeight w:val="572"/>
        </w:trPr>
        <w:tc>
          <w:tcPr>
            <w:tcW w:w="1951" w:type="dxa"/>
          </w:tcPr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 xml:space="preserve">) цветок </w:t>
            </w:r>
          </w:p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плод</w:t>
            </w:r>
          </w:p>
        </w:tc>
        <w:tc>
          <w:tcPr>
            <w:tcW w:w="1843" w:type="dxa"/>
          </w:tcPr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пестик</w:t>
            </w:r>
          </w:p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лист.</w:t>
            </w:r>
          </w:p>
        </w:tc>
      </w:tr>
    </w:tbl>
    <w:p w:rsidR="00AB58BA" w:rsidRPr="00AB58BA" w:rsidRDefault="00AB58BA" w:rsidP="00AB5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58BA" w:rsidRPr="00AB58BA" w:rsidRDefault="005448B9" w:rsidP="00AB5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701D">
        <w:rPr>
          <w:rFonts w:ascii="Times New Roman" w:hAnsi="Times New Roman" w:cs="Times New Roman"/>
          <w:sz w:val="24"/>
          <w:szCs w:val="24"/>
        </w:rPr>
        <w:t>5</w:t>
      </w:r>
      <w:r w:rsidR="00AB58BA" w:rsidRPr="00AB58BA">
        <w:rPr>
          <w:rFonts w:ascii="Times New Roman" w:hAnsi="Times New Roman" w:cs="Times New Roman"/>
          <w:sz w:val="24"/>
          <w:szCs w:val="24"/>
        </w:rPr>
        <w:t>. Какая часть цветка участвует в половом размножении: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</w:tblGrid>
      <w:tr w:rsidR="00AB58BA" w:rsidRPr="00AB58BA" w:rsidTr="00407118">
        <w:trPr>
          <w:trHeight w:val="572"/>
        </w:trPr>
        <w:tc>
          <w:tcPr>
            <w:tcW w:w="1951" w:type="dxa"/>
          </w:tcPr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тычинка</w:t>
            </w:r>
          </w:p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венчик</w:t>
            </w:r>
          </w:p>
        </w:tc>
        <w:tc>
          <w:tcPr>
            <w:tcW w:w="1843" w:type="dxa"/>
          </w:tcPr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чашечка</w:t>
            </w:r>
          </w:p>
          <w:p w:rsidR="00AB58BA" w:rsidRPr="00AB58BA" w:rsidRDefault="00AB58BA" w:rsidP="00AB5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BA">
              <w:rPr>
                <w:rFonts w:ascii="Times New Roman" w:hAnsi="Times New Roman" w:cs="Times New Roman"/>
                <w:sz w:val="24"/>
                <w:szCs w:val="24"/>
              </w:rPr>
              <w:t>) цветоложе</w:t>
            </w:r>
          </w:p>
        </w:tc>
      </w:tr>
    </w:tbl>
    <w:p w:rsidR="00AB58BA" w:rsidRPr="00AB58BA" w:rsidRDefault="00AB58BA" w:rsidP="00AB5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AD" w:rsidRPr="00F52AAD" w:rsidRDefault="005448B9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hAnsi="Times New Roman" w:cs="Times New Roman"/>
          <w:sz w:val="24"/>
          <w:szCs w:val="24"/>
        </w:rPr>
        <w:t>36</w:t>
      </w:r>
      <w:r w:rsidR="00AB58BA" w:rsidRPr="00F52AAD">
        <w:rPr>
          <w:rFonts w:ascii="Times New Roman" w:hAnsi="Times New Roman" w:cs="Times New Roman"/>
          <w:sz w:val="24"/>
          <w:szCs w:val="24"/>
        </w:rPr>
        <w:t xml:space="preserve">. </w:t>
      </w:r>
      <w:r w:rsidR="00F52AAD"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рисунке изображена схема строения цветка. Какой буквой обозначена часть цветка, участвующая в половом размножении растений?</w:t>
      </w:r>
    </w:p>
    <w:p w:rsidR="00F52AAD" w:rsidRPr="00F52AAD" w:rsidRDefault="00F52AAD" w:rsidP="00F52A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52AAD" w:rsidRPr="00D81ED3" w:rsidRDefault="00F52AAD" w:rsidP="00F52AA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81ED3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236D9904" wp14:editId="3E93F69C">
            <wp:extent cx="2381250" cy="1889125"/>
            <wp:effectExtent l="0" t="0" r="0" b="0"/>
            <wp:docPr id="42" name="Рисунок 42" descr="https://bio-oge.sdamgia.ru/get_file?id=7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bio-oge.sdamgia.ru/get_file?id=77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8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AD" w:rsidRPr="00D81ED3" w:rsidRDefault="00F52AAD" w:rsidP="00F52AA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81E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52AAD" w:rsidRPr="00D81ED3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81E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 А</w:t>
      </w:r>
    </w:p>
    <w:p w:rsidR="00F52AAD" w:rsidRPr="00D81ED3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81E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 Б</w:t>
      </w:r>
    </w:p>
    <w:p w:rsidR="00F52AAD" w:rsidRPr="00D81ED3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81E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 В</w:t>
      </w:r>
    </w:p>
    <w:p w:rsidR="00F52AAD" w:rsidRPr="00D81ED3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81E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 Г</w:t>
      </w:r>
    </w:p>
    <w:p w:rsidR="00F52AAD" w:rsidRDefault="00F52AAD" w:rsidP="00F52AAD">
      <w:pPr>
        <w:rPr>
          <w:rFonts w:ascii="Times New Roman" w:hAnsi="Times New Roman" w:cs="Times New Roman"/>
          <w:sz w:val="24"/>
          <w:szCs w:val="24"/>
        </w:rPr>
      </w:pPr>
    </w:p>
    <w:p w:rsidR="00F52AAD" w:rsidRPr="00F52AAD" w:rsidRDefault="00F52AAD" w:rsidP="00F52AA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hAnsi="Times New Roman" w:cs="Times New Roman"/>
          <w:sz w:val="24"/>
          <w:szCs w:val="24"/>
        </w:rPr>
        <w:lastRenderedPageBreak/>
        <w:t>37.</w:t>
      </w: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из изображённых органов растений является видоизменённым корнем?</w:t>
      </w:r>
    </w:p>
    <w:p w:rsidR="00F52AAD" w:rsidRPr="00F52AAD" w:rsidRDefault="00F52AAD" w:rsidP="00F52AAD">
      <w:pPr>
        <w:rPr>
          <w:rFonts w:ascii="Times New Roman" w:hAnsi="Times New Roman" w:cs="Times New Roman"/>
          <w:sz w:val="24"/>
          <w:szCs w:val="24"/>
        </w:rPr>
      </w:pPr>
    </w:p>
    <w:p w:rsidR="00F52AAD" w:rsidRDefault="00F52AAD" w:rsidP="00F52AAD">
      <w:pPr>
        <w:rPr>
          <w:rFonts w:ascii="Times New Roman" w:hAnsi="Times New Roman" w:cs="Times New Roman"/>
          <w:sz w:val="24"/>
          <w:szCs w:val="24"/>
        </w:rPr>
      </w:pPr>
      <w:r w:rsidRPr="0013625B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13A4D4CA" wp14:editId="35840E2B">
            <wp:extent cx="3768313" cy="2793925"/>
            <wp:effectExtent l="0" t="0" r="3810" b="6985"/>
            <wp:docPr id="2" name="Рисунок 2" descr="https://bio-oge.sdamgia.ru/get_file?id=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o-oge.sdamgia.ru/get_file?id=4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632" cy="280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6A1" w:rsidRDefault="00F52AAD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0749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266A1"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66A1"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рисунки, на которых изображены схемы соцветий. Под каким номером изображена схема сложного соцветия?</w:t>
      </w:r>
    </w:p>
    <w:p w:rsidR="009266A1" w:rsidRPr="00F52AAD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871F338" wp14:editId="268C7DFE">
            <wp:extent cx="5014399" cy="1311336"/>
            <wp:effectExtent l="0" t="0" r="0" b="3175"/>
            <wp:docPr id="24" name="Рисунок 24" descr="https://bio-oge.sdamgia.ru/get_file?id=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bio-oge.sdamgia.ru/get_file?id=47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10" cy="1313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6A1" w:rsidRPr="00F52AAD" w:rsidRDefault="00B07492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9266A1">
        <w:rPr>
          <w:rFonts w:ascii="Times New Roman" w:hAnsi="Times New Roman" w:cs="Times New Roman"/>
          <w:sz w:val="24"/>
          <w:szCs w:val="24"/>
        </w:rPr>
        <w:t>.</w:t>
      </w:r>
      <w:r w:rsidR="009266A1"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66A1"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из изображённых органов является видоизменённым побегом?</w:t>
      </w:r>
    </w:p>
    <w:p w:rsidR="009266A1" w:rsidRDefault="009266A1" w:rsidP="00926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C177A21" wp14:editId="4BB50F84">
            <wp:extent cx="3701351" cy="2361363"/>
            <wp:effectExtent l="0" t="0" r="0" b="1270"/>
            <wp:docPr id="14" name="Рисунок 14" descr="https://bio-oge.sdamgia.ru/get_file?id=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bio-oge.sdamgia.ru/get_file?id=5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491" cy="2367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6A1" w:rsidRPr="00F52AAD" w:rsidRDefault="009266A1" w:rsidP="00926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66A1" w:rsidRPr="00F52AAD" w:rsidRDefault="00B07492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</w:t>
      </w:r>
      <w:r w:rsidR="009266A1"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рисунке изображено микроскопическое строение корня. В какой из зон был сделан срез?</w:t>
      </w:r>
    </w:p>
    <w:p w:rsidR="009266A1" w:rsidRPr="00F52AAD" w:rsidRDefault="009266A1" w:rsidP="00926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266A1" w:rsidRPr="00F52AAD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проведения</w:t>
      </w:r>
    </w:p>
    <w:p w:rsidR="009266A1" w:rsidRPr="00F52AAD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всасывания</w:t>
      </w:r>
    </w:p>
    <w:p w:rsidR="009266A1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деления</w:t>
      </w:r>
    </w:p>
    <w:p w:rsidR="009266A1" w:rsidRPr="00F52AAD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роста</w:t>
      </w:r>
    </w:p>
    <w:p w:rsidR="00F52AAD" w:rsidRDefault="009266A1" w:rsidP="00F52AAD">
      <w:pPr>
        <w:rPr>
          <w:rFonts w:ascii="Times New Roman" w:hAnsi="Times New Roman" w:cs="Times New Roman"/>
          <w:sz w:val="24"/>
          <w:szCs w:val="24"/>
        </w:rPr>
      </w:pPr>
      <w:r w:rsidRPr="00F52AA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E8FB638" wp14:editId="4A4E792E">
            <wp:extent cx="2009775" cy="1959610"/>
            <wp:effectExtent l="0" t="0" r="9525" b="2540"/>
            <wp:docPr id="38" name="Рисунок 38" descr="https://bio-oge.sdamgia.ru/get_file?id=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bio-oge.sdamgia.ru/get_file?id=57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9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492" w:rsidRDefault="00B07492" w:rsidP="00F52AAD">
      <w:pPr>
        <w:rPr>
          <w:rFonts w:ascii="Times New Roman" w:hAnsi="Times New Roman" w:cs="Times New Roman"/>
          <w:sz w:val="24"/>
          <w:szCs w:val="24"/>
        </w:rPr>
      </w:pPr>
    </w:p>
    <w:p w:rsidR="009266A1" w:rsidRPr="009266A1" w:rsidRDefault="00B07492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41. </w:t>
      </w:r>
      <w:r w:rsidR="009266A1"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органы обеспечивают вегетативное размножение растений? Выберите три верных ответа из шести и запишите цифры, под которыми они указаны.</w:t>
      </w:r>
    </w:p>
    <w:p w:rsidR="009266A1" w:rsidRPr="009266A1" w:rsidRDefault="009266A1" w:rsidP="00926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266A1" w:rsidRPr="009266A1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семена</w:t>
      </w:r>
    </w:p>
    <w:p w:rsidR="009266A1" w:rsidRPr="009266A1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клубни</w:t>
      </w:r>
    </w:p>
    <w:p w:rsidR="009266A1" w:rsidRPr="009266A1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надземные побеги</w:t>
      </w:r>
    </w:p>
    <w:p w:rsidR="009266A1" w:rsidRPr="009266A1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цветки</w:t>
      </w:r>
    </w:p>
    <w:p w:rsidR="009266A1" w:rsidRPr="009266A1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  плоды</w:t>
      </w:r>
    </w:p>
    <w:p w:rsidR="009266A1" w:rsidRPr="00B07492" w:rsidRDefault="009266A1" w:rsidP="009266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6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  корни</w:t>
      </w:r>
    </w:p>
    <w:p w:rsidR="008F675B" w:rsidRPr="009266A1" w:rsidRDefault="008F675B" w:rsidP="009266A1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9266A1" w:rsidRPr="00F52AAD" w:rsidRDefault="009266A1" w:rsidP="0040711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7118" w:rsidRPr="00F52AAD" w:rsidRDefault="00B07492" w:rsidP="0040711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</w:t>
      </w:r>
      <w:bookmarkStart w:id="0" w:name="_GoBack"/>
      <w:bookmarkEnd w:id="0"/>
      <w:r w:rsidR="00407118"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07118" w:rsidRPr="00F5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происходит при фотосинтезе?</w:t>
      </w:r>
    </w:p>
    <w:p w:rsidR="00407118" w:rsidRPr="00F52AAD" w:rsidRDefault="00407118" w:rsidP="00407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поглощается кислород</w:t>
      </w:r>
    </w:p>
    <w:p w:rsidR="00407118" w:rsidRPr="00F52AAD" w:rsidRDefault="00407118" w:rsidP="00407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выделяется углекислый газ</w:t>
      </w:r>
    </w:p>
    <w:p w:rsidR="00407118" w:rsidRPr="00F52AAD" w:rsidRDefault="00407118" w:rsidP="00407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поглощается углекислый газ;</w:t>
      </w:r>
    </w:p>
    <w:p w:rsidR="00407118" w:rsidRPr="00F52AAD" w:rsidRDefault="00407118" w:rsidP="00407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выделяется кислород</w:t>
      </w:r>
    </w:p>
    <w:p w:rsidR="00407118" w:rsidRPr="00F52AAD" w:rsidRDefault="00407118" w:rsidP="00407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органические вещества образуются</w:t>
      </w:r>
    </w:p>
    <w:p w:rsidR="00407118" w:rsidRPr="00F52AAD" w:rsidRDefault="00407118" w:rsidP="004071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AAD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органические вещества расходуются</w:t>
      </w:r>
      <w:r w:rsidRPr="00F52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52AAD" w:rsidRPr="00F52AAD" w:rsidRDefault="00F52AAD" w:rsidP="00407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8B9" w:rsidRPr="00F52AAD" w:rsidRDefault="005448B9" w:rsidP="0013625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="Calibri"/>
        </w:rPr>
      </w:pPr>
    </w:p>
    <w:p w:rsidR="00B07492" w:rsidRPr="00B07492" w:rsidRDefault="00B07492" w:rsidP="00B0749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>.Функции листа: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газообмен;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накопление питательных веществ;                     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3) всасывание растворов;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4) фотосинтез;                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5) транспирация.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Придаточные корни могут отходить от: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1) главного корня;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боковых корней;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стебля;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корневища;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5) листа.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корне выделяют зоны: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1) всасывания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мочковатая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деления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стержневая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5) роста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B07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Пример видоизменений стебля: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1) клубни картофеля;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2) клубни георгина; 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3) луковица лилии;</w:t>
      </w:r>
    </w:p>
    <w:p w:rsidR="00B07492" w:rsidRP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4) корневище ландыша;</w:t>
      </w:r>
    </w:p>
    <w:p w:rsidR="00B07492" w:rsidRDefault="00B07492" w:rsidP="00B074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7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5) корнеплод моркови.</w:t>
      </w:r>
    </w:p>
    <w:p w:rsidR="00B07492" w:rsidRDefault="00B07492" w:rsidP="00CD05A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675B" w:rsidRDefault="008F675B" w:rsidP="008F675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6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</w:t>
      </w:r>
      <w:r w:rsidRPr="008F6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растением и типом подземного побега, характерного для этого растения. 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8F675B" w:rsidTr="008F675B">
        <w:tc>
          <w:tcPr>
            <w:tcW w:w="5228" w:type="dxa"/>
          </w:tcPr>
          <w:p w:rsidR="008F675B" w:rsidRPr="008F675B" w:rsidRDefault="008F675B" w:rsidP="008F675B">
            <w:pPr>
              <w:shd w:val="clear" w:color="auto" w:fill="FFFFFF"/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РАСТЕНИЕ</w:t>
            </w:r>
          </w:p>
          <w:p w:rsidR="008F675B" w:rsidRPr="008F675B" w:rsidRDefault="008F675B" w:rsidP="008F67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  папоротник щитовник мужской</w:t>
            </w:r>
          </w:p>
          <w:p w:rsidR="008F675B" w:rsidRPr="008F675B" w:rsidRDefault="008F675B" w:rsidP="008F67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  лилия</w:t>
            </w:r>
            <w:proofErr w:type="gramEnd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тигровая</w:t>
            </w:r>
          </w:p>
          <w:p w:rsidR="008F675B" w:rsidRPr="008F675B" w:rsidRDefault="008F675B" w:rsidP="008F67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  ландыш</w:t>
            </w:r>
            <w:proofErr w:type="gramEnd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майский</w:t>
            </w:r>
          </w:p>
          <w:p w:rsidR="008F675B" w:rsidRPr="008F675B" w:rsidRDefault="008F675B" w:rsidP="008F67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  лук</w:t>
            </w:r>
            <w:proofErr w:type="gramEnd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репчатый</w:t>
            </w:r>
          </w:p>
          <w:p w:rsidR="008F675B" w:rsidRPr="008F675B" w:rsidRDefault="008F675B" w:rsidP="008F67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  крапива</w:t>
            </w:r>
            <w:proofErr w:type="gramEnd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двудомная</w:t>
            </w:r>
          </w:p>
          <w:p w:rsidR="008F675B" w:rsidRPr="008F675B" w:rsidRDefault="008F675B" w:rsidP="008F675B">
            <w:pPr>
              <w:shd w:val="clear" w:color="auto" w:fill="FFFFFF"/>
              <w:spacing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  тюльпан</w:t>
            </w:r>
            <w:proofErr w:type="gramEnd"/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лесной</w:t>
            </w:r>
          </w:p>
          <w:p w:rsidR="008F675B" w:rsidRDefault="008F675B" w:rsidP="008F67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8" w:type="dxa"/>
          </w:tcPr>
          <w:p w:rsidR="008F675B" w:rsidRPr="008F675B" w:rsidRDefault="008F675B" w:rsidP="008F675B">
            <w:pPr>
              <w:shd w:val="clear" w:color="auto" w:fill="FFFFFF"/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ПОДЗЕМНОГО ПОБЕГА</w:t>
            </w:r>
          </w:p>
          <w:p w:rsidR="008F675B" w:rsidRPr="008F675B" w:rsidRDefault="008F675B" w:rsidP="008F67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  корневище</w:t>
            </w:r>
          </w:p>
          <w:p w:rsidR="008F675B" w:rsidRPr="008F675B" w:rsidRDefault="008F675B" w:rsidP="008F675B">
            <w:pPr>
              <w:shd w:val="clear" w:color="auto" w:fill="FFFFFF"/>
              <w:spacing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  луковица</w:t>
            </w:r>
          </w:p>
          <w:p w:rsidR="008F675B" w:rsidRDefault="008F675B" w:rsidP="008F675B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675B" w:rsidRDefault="008F675B" w:rsidP="008F67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F675B" w:rsidRPr="008F675B" w:rsidRDefault="008F675B" w:rsidP="008F675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675B" w:rsidRPr="00F52AAD" w:rsidRDefault="008F675B" w:rsidP="008F675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F52AA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Установите соответствие между органами, функциями и принадлежностью их к определенному виду органов.</w:t>
      </w:r>
    </w:p>
    <w:tbl>
      <w:tblPr>
        <w:tblStyle w:val="a4"/>
        <w:tblW w:w="99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8"/>
        <w:gridCol w:w="6036"/>
      </w:tblGrid>
      <w:tr w:rsidR="008F675B" w:rsidRPr="00F52AAD" w:rsidTr="008F675B">
        <w:trPr>
          <w:trHeight w:val="372"/>
        </w:trPr>
        <w:tc>
          <w:tcPr>
            <w:tcW w:w="0" w:type="auto"/>
          </w:tcPr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Вид органов: </w:t>
            </w:r>
          </w:p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Органы и функции: </w:t>
            </w:r>
          </w:p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F675B" w:rsidRPr="00F52AAD" w:rsidTr="008F675B">
        <w:trPr>
          <w:trHeight w:val="1094"/>
        </w:trPr>
        <w:tc>
          <w:tcPr>
            <w:tcW w:w="0" w:type="auto"/>
          </w:tcPr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Вегетативные. </w:t>
            </w:r>
          </w:p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Генеративные.</w:t>
            </w:r>
          </w:p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1.Лист.</w:t>
            </w:r>
          </w:p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Цветок и плод.</w:t>
            </w:r>
          </w:p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Стебель с листьями.</w:t>
            </w:r>
          </w:p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Образование семян.</w:t>
            </w:r>
          </w:p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Размножение черенками.</w:t>
            </w:r>
          </w:p>
          <w:p w:rsidR="008F675B" w:rsidRPr="00F52AAD" w:rsidRDefault="008F675B" w:rsidP="00A733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Двойное оплодотворение.</w:t>
            </w:r>
          </w:p>
        </w:tc>
      </w:tr>
    </w:tbl>
    <w:p w:rsidR="008F675B" w:rsidRPr="00F52AAD" w:rsidRDefault="008F675B" w:rsidP="00CD05A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11FF" w:rsidRPr="00F52AAD" w:rsidRDefault="008F675B" w:rsidP="000B11F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49</w:t>
      </w:r>
      <w:r w:rsidR="000B11FF" w:rsidRPr="00F52A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Что называют почвенным питание растений? Какие органы и каким образом участвуют в этом процессе?</w:t>
      </w:r>
    </w:p>
    <w:p w:rsidR="008F675B" w:rsidRPr="00F52AAD" w:rsidRDefault="008F675B" w:rsidP="008F675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="00A17DC2" w:rsidRPr="00F52A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Что называют воздушным питанием растений?</w:t>
      </w:r>
      <w:r w:rsidRPr="008F67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Какие органы и каким образом участвуют в этом процессе?</w:t>
      </w:r>
    </w:p>
    <w:p w:rsidR="00A17DC2" w:rsidRPr="00F52AAD" w:rsidRDefault="00A17DC2" w:rsidP="00A17DC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082" w:rsidRPr="00F52AAD" w:rsidRDefault="00B27082" w:rsidP="000B11F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7118" w:rsidRPr="00F52AAD" w:rsidRDefault="00407118" w:rsidP="0040711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7118" w:rsidRPr="00F52AAD" w:rsidRDefault="00407118" w:rsidP="0040711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159D" w:rsidRPr="00F52AAD" w:rsidRDefault="004F159D" w:rsidP="00AB5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159D" w:rsidRPr="00F52AAD" w:rsidSect="00CD05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843F6"/>
    <w:multiLevelType w:val="multilevel"/>
    <w:tmpl w:val="C7E2D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C765DA"/>
    <w:multiLevelType w:val="multilevel"/>
    <w:tmpl w:val="3D56A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B23FC6"/>
    <w:multiLevelType w:val="multilevel"/>
    <w:tmpl w:val="B67EA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720488"/>
    <w:multiLevelType w:val="multilevel"/>
    <w:tmpl w:val="1D6E5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EB4EE8"/>
    <w:multiLevelType w:val="multilevel"/>
    <w:tmpl w:val="CFBE5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6D7AAC"/>
    <w:multiLevelType w:val="multilevel"/>
    <w:tmpl w:val="B35C4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B872A5"/>
    <w:multiLevelType w:val="multilevel"/>
    <w:tmpl w:val="ED70A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C52E48"/>
    <w:multiLevelType w:val="hybridMultilevel"/>
    <w:tmpl w:val="362E0A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D71EF6"/>
    <w:multiLevelType w:val="multilevel"/>
    <w:tmpl w:val="1BAE4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7E"/>
    <w:rsid w:val="000B11FF"/>
    <w:rsid w:val="0013625B"/>
    <w:rsid w:val="00326B86"/>
    <w:rsid w:val="00407118"/>
    <w:rsid w:val="004C3383"/>
    <w:rsid w:val="004F159D"/>
    <w:rsid w:val="005448B9"/>
    <w:rsid w:val="00727173"/>
    <w:rsid w:val="008F675B"/>
    <w:rsid w:val="009266A1"/>
    <w:rsid w:val="009428BF"/>
    <w:rsid w:val="00A17DC2"/>
    <w:rsid w:val="00AB58BA"/>
    <w:rsid w:val="00B07492"/>
    <w:rsid w:val="00B27082"/>
    <w:rsid w:val="00CD05AA"/>
    <w:rsid w:val="00D81ED3"/>
    <w:rsid w:val="00DF701D"/>
    <w:rsid w:val="00ED726D"/>
    <w:rsid w:val="00F52AAD"/>
    <w:rsid w:val="00F81847"/>
    <w:rsid w:val="00F9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3D4D0"/>
  <w15:chartTrackingRefBased/>
  <w15:docId w15:val="{1405F8B7-3E7C-4F12-A125-DF2E8A13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8BA"/>
    <w:pPr>
      <w:ind w:left="720"/>
      <w:contextualSpacing/>
    </w:pPr>
  </w:style>
  <w:style w:type="table" w:styleId="a4">
    <w:name w:val="Table Grid"/>
    <w:basedOn w:val="a1"/>
    <w:uiPriority w:val="39"/>
    <w:rsid w:val="00AB5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F701D"/>
    <w:rPr>
      <w:rFonts w:ascii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136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13625B"/>
  </w:style>
  <w:style w:type="character" w:customStyle="1" w:styleId="probnums">
    <w:name w:val="prob_nums"/>
    <w:basedOn w:val="a0"/>
    <w:rsid w:val="0013625B"/>
  </w:style>
  <w:style w:type="character" w:styleId="a6">
    <w:name w:val="Hyperlink"/>
    <w:basedOn w:val="a0"/>
    <w:uiPriority w:val="99"/>
    <w:semiHidden/>
    <w:unhideWhenUsed/>
    <w:rsid w:val="001362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00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84163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730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660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647593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9366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8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0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247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27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787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444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40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363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231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9871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66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285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43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16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00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052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137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4420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95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404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43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6695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1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35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352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5993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73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70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061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816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40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880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6250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3392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93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3673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780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7879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799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860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57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1262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141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43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72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1503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331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064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289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5803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088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676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712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5578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55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3460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78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3677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97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54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19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1356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35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650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03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4484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22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292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193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7189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59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412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1600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523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56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1335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050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217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262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237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2703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747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839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1540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2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36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42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423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713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86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9468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69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40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84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0143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125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99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91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04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75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957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80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5454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44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802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707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8968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177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5345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218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3249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185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131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439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0320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9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29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440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271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29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44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6262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52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68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39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9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49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822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4926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87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993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043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1632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91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182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0084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1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12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297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719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05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07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719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209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366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708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42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Admin</cp:lastModifiedBy>
  <cp:revision>6</cp:revision>
  <dcterms:created xsi:type="dcterms:W3CDTF">2018-03-27T13:15:00Z</dcterms:created>
  <dcterms:modified xsi:type="dcterms:W3CDTF">2023-03-05T12:05:00Z</dcterms:modified>
</cp:coreProperties>
</file>